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E0534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8E053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E0534">
        <w:rPr>
          <w:sz w:val="28"/>
          <w:szCs w:val="28"/>
        </w:rPr>
        <w:t>рск Кр</w:t>
      </w:r>
      <w:proofErr w:type="gramEnd"/>
      <w:r w:rsidRPr="008E0534">
        <w:rPr>
          <w:sz w:val="28"/>
          <w:szCs w:val="28"/>
        </w:rPr>
        <w:t>асноярского края»</w:t>
      </w: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8E0534">
        <w:rPr>
          <w:sz w:val="32"/>
          <w:szCs w:val="32"/>
        </w:rPr>
        <w:t>АДМИНИСТРАЦИЯ</w:t>
      </w:r>
      <w:proofErr w:type="gramEnd"/>
      <w:r w:rsidRPr="008E0534">
        <w:rPr>
          <w:sz w:val="32"/>
          <w:szCs w:val="32"/>
        </w:rPr>
        <w:t xml:space="preserve"> ЗАТО г.</w:t>
      </w:r>
      <w:r w:rsidR="00F440BF" w:rsidRPr="008E0534">
        <w:rPr>
          <w:sz w:val="32"/>
          <w:szCs w:val="32"/>
        </w:rPr>
        <w:t xml:space="preserve"> </w:t>
      </w:r>
      <w:r w:rsidRPr="008E0534">
        <w:rPr>
          <w:sz w:val="32"/>
          <w:szCs w:val="32"/>
        </w:rPr>
        <w:t>ЖЕЛЕЗНОГОРСК</w:t>
      </w: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8E0534">
        <w:rPr>
          <w:rFonts w:ascii="Times New Roman" w:hAnsi="Times New Roman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8E0534" w:rsidRDefault="006A701D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 w:rsidRPr="008E0534">
        <w:rPr>
          <w:rFonts w:ascii="Times New Roman" w:hAnsi="Times New Roman"/>
          <w:sz w:val="22"/>
        </w:rPr>
        <w:t>19.04</w:t>
      </w:r>
      <w:r w:rsidR="00F54B45" w:rsidRPr="008E0534">
        <w:rPr>
          <w:rFonts w:ascii="Times New Roman" w:hAnsi="Times New Roman"/>
          <w:sz w:val="22"/>
        </w:rPr>
        <w:t>.</w:t>
      </w:r>
      <w:r w:rsidR="00246459" w:rsidRPr="008E0534">
        <w:rPr>
          <w:rFonts w:ascii="Times New Roman" w:hAnsi="Times New Roman"/>
          <w:sz w:val="22"/>
        </w:rPr>
        <w:t>20</w:t>
      </w:r>
      <w:r w:rsidR="00FA6294" w:rsidRPr="008E0534">
        <w:rPr>
          <w:rFonts w:ascii="Times New Roman" w:hAnsi="Times New Roman"/>
          <w:sz w:val="22"/>
        </w:rPr>
        <w:t>1</w:t>
      </w:r>
      <w:r w:rsidR="00BE2E9E" w:rsidRPr="008E0534">
        <w:rPr>
          <w:rFonts w:ascii="Times New Roman" w:hAnsi="Times New Roman"/>
          <w:sz w:val="22"/>
        </w:rPr>
        <w:t>9</w:t>
      </w:r>
      <w:r w:rsidR="00246459" w:rsidRPr="008E0534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8E0534">
        <w:rPr>
          <w:rFonts w:ascii="Times New Roman" w:hAnsi="Times New Roman"/>
          <w:sz w:val="22"/>
        </w:rPr>
        <w:t xml:space="preserve">                              </w:t>
      </w:r>
      <w:r w:rsidR="002A7EB9" w:rsidRPr="008E0534">
        <w:rPr>
          <w:rFonts w:ascii="Times New Roman" w:hAnsi="Times New Roman"/>
          <w:sz w:val="22"/>
        </w:rPr>
        <w:t xml:space="preserve">        </w:t>
      </w:r>
      <w:r w:rsidR="00994BB5" w:rsidRPr="008E0534">
        <w:rPr>
          <w:rFonts w:ascii="Times New Roman" w:hAnsi="Times New Roman"/>
          <w:sz w:val="22"/>
        </w:rPr>
        <w:t xml:space="preserve">  </w:t>
      </w:r>
      <w:r w:rsidR="00037BA6" w:rsidRPr="008E0534">
        <w:rPr>
          <w:rFonts w:ascii="Times New Roman" w:hAnsi="Times New Roman"/>
          <w:sz w:val="22"/>
        </w:rPr>
        <w:tab/>
      </w:r>
      <w:r w:rsidR="00A47400" w:rsidRPr="008E0534">
        <w:rPr>
          <w:rFonts w:ascii="Times New Roman" w:hAnsi="Times New Roman"/>
          <w:sz w:val="22"/>
        </w:rPr>
        <w:t xml:space="preserve">  </w:t>
      </w:r>
      <w:r w:rsidR="005C4C3B" w:rsidRPr="008E0534">
        <w:rPr>
          <w:rFonts w:ascii="Times New Roman" w:hAnsi="Times New Roman"/>
          <w:sz w:val="22"/>
        </w:rPr>
        <w:tab/>
      </w:r>
      <w:r w:rsidR="00A47400" w:rsidRPr="008E0534">
        <w:rPr>
          <w:rFonts w:ascii="Times New Roman" w:hAnsi="Times New Roman"/>
          <w:sz w:val="22"/>
        </w:rPr>
        <w:t xml:space="preserve"> </w:t>
      </w:r>
      <w:r w:rsidR="00077BDA" w:rsidRPr="008E0534">
        <w:rPr>
          <w:rFonts w:ascii="Times New Roman" w:hAnsi="Times New Roman"/>
          <w:sz w:val="22"/>
        </w:rPr>
        <w:t xml:space="preserve">      </w:t>
      </w:r>
      <w:r w:rsidRPr="008E0534">
        <w:rPr>
          <w:rFonts w:ascii="Times New Roman" w:hAnsi="Times New Roman"/>
          <w:sz w:val="22"/>
        </w:rPr>
        <w:tab/>
      </w:r>
      <w:r w:rsidRPr="008E0534">
        <w:rPr>
          <w:rFonts w:ascii="Times New Roman" w:hAnsi="Times New Roman"/>
          <w:sz w:val="22"/>
        </w:rPr>
        <w:tab/>
        <w:t xml:space="preserve">        </w:t>
      </w:r>
      <w:r w:rsidR="002F764C" w:rsidRPr="008E0534">
        <w:rPr>
          <w:rFonts w:ascii="Times New Roman" w:hAnsi="Times New Roman"/>
          <w:sz w:val="22"/>
        </w:rPr>
        <w:t>№</w:t>
      </w:r>
      <w:r w:rsidR="00452D54" w:rsidRPr="008E0534">
        <w:rPr>
          <w:rFonts w:ascii="Times New Roman" w:hAnsi="Times New Roman"/>
          <w:sz w:val="22"/>
        </w:rPr>
        <w:t xml:space="preserve"> </w:t>
      </w:r>
      <w:r w:rsidRPr="008E0534">
        <w:rPr>
          <w:rFonts w:ascii="Times New Roman" w:hAnsi="Times New Roman"/>
          <w:sz w:val="22"/>
        </w:rPr>
        <w:t>885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 В приложении к постановлению: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 xml:space="preserve">- строку 10 таблицы раздела 1 «Паспорт муниципальной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8E0534" w:rsidTr="00FA4D13">
        <w:tc>
          <w:tcPr>
            <w:tcW w:w="3970" w:type="dxa"/>
            <w:vAlign w:val="center"/>
          </w:tcPr>
          <w:p w:rsidR="00FA4D13" w:rsidRPr="008E053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8E0534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8E0534">
              <w:rPr>
                <w:rFonts w:ascii="Times New Roman" w:hAnsi="Times New Roman"/>
                <w:sz w:val="28"/>
                <w:szCs w:val="28"/>
              </w:rPr>
              <w:t>Финансирование программы на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="00114309" w:rsidRPr="008E0534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="00114309" w:rsidRPr="008E0534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="0063572E" w:rsidRPr="008E0534">
              <w:rPr>
                <w:rFonts w:ascii="Times New Roman" w:hAnsi="Times New Roman"/>
                <w:sz w:val="28"/>
                <w:szCs w:val="28"/>
              </w:rPr>
              <w:t>1 3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84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581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50,00</w:t>
            </w:r>
            <w:r w:rsidR="00114309" w:rsidRPr="008E053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332 520 500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125 271 000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101 642 700,00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105 606 800,00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="0063572E" w:rsidRPr="008E053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052</w:t>
            </w:r>
            <w:r w:rsidR="0063572E" w:rsidRPr="008E053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060 550,00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 в том числе: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412 479 600,00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 рублей,</w:t>
            </w:r>
          </w:p>
          <w:p w:rsidR="00FA4D13" w:rsidRPr="008E053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8E0534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E0534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4C11E6" w:rsidRPr="008E0534" w:rsidRDefault="00FA4D13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fldSimple w:instr=" AUTOTEXT  &quot;Треугольник 1&quot;  \* MERGEFORMAT "/>
      <w:r w:rsidR="004C11E6"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1 384 581 050,00 рублей, в том числе за счет средств: 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>федерального бюджета — 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>краевого бюджета — 332 520 500,00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>том числе: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2019 г. — 125 271 000,00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2020 г. — 101 642 700,00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2021 г. — 105 606 800,00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>местного бюджета — 1 052 060 550,00 рублей в том числе: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2019 г. — 412 479 600,00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2020 г. — 319 790 475,00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     2021 г. — 319 790 475,00 рублей,</w:t>
      </w:r>
    </w:p>
    <w:p w:rsidR="00FA4D13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>внебюджетных источников — 0,00 рублей</w:t>
      </w:r>
      <w:proofErr w:type="gramStart"/>
      <w:r w:rsidRPr="008E053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7B4B8A" w:rsidRPr="008E0534" w:rsidRDefault="007B4B8A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E0534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№1 «Перечень целевых показателей и показателей результативности программы с расшифровкой плановых значений по годам ее реализации» к паспорту муниципальной программы» изложить в новой редакции (Приложение № 1).</w:t>
      </w:r>
    </w:p>
    <w:p w:rsidR="00FA4D13" w:rsidRPr="008E0534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7B4B8A" w:rsidRPr="008E0534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. 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>Приложение № 1 «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8E0534">
        <w:rPr>
          <w:rFonts w:ascii="Times New Roman" w:hAnsi="Times New Roman"/>
          <w:sz w:val="28"/>
          <w:szCs w:val="28"/>
        </w:rPr>
        <w:t xml:space="preserve">к </w:t>
      </w:r>
      <w:r w:rsidR="004F6C66" w:rsidRPr="008E0534">
        <w:rPr>
          <w:rFonts w:ascii="Times New Roman" w:hAnsi="Times New Roman"/>
          <w:sz w:val="28"/>
          <w:szCs w:val="28"/>
        </w:rPr>
        <w:t>муниципальной программе</w:t>
      </w:r>
      <w:r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8E0534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="007B4B8A" w:rsidRPr="008E0534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57EF1" w:rsidRPr="008E0534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7B4B8A" w:rsidRPr="008E0534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 xml:space="preserve">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Pr="008E0534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7B4B8A" w:rsidRPr="008E0534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C54839" w:rsidRPr="008E053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7B4B8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Осуществление дорожной 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lastRenderedPageBreak/>
        <w:t>деятельности в отношении автомобильных дорог местного значения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4839" w:rsidRPr="008E053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077BDA" w:rsidRPr="008E053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8E053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8E053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E053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8E0534">
              <w:rPr>
                <w:rFonts w:ascii="Times New Roman" w:hAnsi="Times New Roman"/>
                <w:sz w:val="28"/>
                <w:szCs w:val="27"/>
              </w:rPr>
              <w:t>2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716 117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3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67,00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332 225 3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00,00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63572E" w:rsidRPr="008E0534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2019 г. — 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124 975 8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00,00 рублей,</w:t>
            </w:r>
          </w:p>
          <w:p w:rsidR="0063572E" w:rsidRPr="008E0534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2020 г. — 101 642 700,00 рублей,</w:t>
            </w:r>
          </w:p>
          <w:p w:rsidR="0063572E" w:rsidRPr="008E0534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2021 г. — 105 606 800,00 рублей,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383 892 067,00</w:t>
            </w:r>
            <w:r w:rsidR="00077BDA"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166 778 029,00</w:t>
            </w:r>
            <w:r w:rsidR="00114309"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108 557 019,00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8E0534" w:rsidRDefault="00C54839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8E0534">
              <w:rPr>
                <w:rFonts w:ascii="Times New Roman" w:hAnsi="Times New Roman"/>
                <w:sz w:val="28"/>
                <w:szCs w:val="27"/>
              </w:rPr>
              <w:t>2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108 557 019,00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8E053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</w:t>
      </w:r>
      <w:r w:rsidR="00EE7DF6" w:rsidRPr="008E0534">
        <w:rPr>
          <w:rFonts w:ascii="Times New Roman" w:hAnsi="Times New Roman"/>
          <w:sz w:val="28"/>
          <w:szCs w:val="28"/>
        </w:rPr>
        <w:t>раздел</w:t>
      </w:r>
      <w:r w:rsidRPr="008E053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8E0534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</w:t>
      </w:r>
      <w:r w:rsidR="00747680" w:rsidRPr="008E0534">
        <w:rPr>
          <w:rFonts w:ascii="Times New Roman" w:hAnsi="Times New Roman"/>
          <w:sz w:val="28"/>
          <w:szCs w:val="28"/>
        </w:rPr>
        <w:t xml:space="preserve">2.7. </w:t>
      </w:r>
      <w:r w:rsidR="007A1C2A"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C0F9E" w:rsidRPr="008E0534" w:rsidRDefault="00EE7DF6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8E0534">
        <w:rPr>
          <w:rFonts w:ascii="Times New Roman" w:hAnsi="Times New Roman"/>
          <w:sz w:val="28"/>
          <w:szCs w:val="28"/>
        </w:rPr>
        <w:t>дств кр</w:t>
      </w:r>
      <w:proofErr w:type="gramEnd"/>
      <w:r w:rsidRPr="008E053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4C11E6" w:rsidRPr="008E0534" w:rsidRDefault="00C54839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8E0534">
        <w:rPr>
          <w:rFonts w:ascii="Times New Roman" w:hAnsi="Times New Roman"/>
          <w:sz w:val="28"/>
          <w:szCs w:val="28"/>
        </w:rPr>
        <w:t xml:space="preserve">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r w:rsidR="004C11E6" w:rsidRPr="008E0534">
        <w:rPr>
          <w:rFonts w:ascii="Times New Roman" w:hAnsi="Times New Roman"/>
          <w:sz w:val="28"/>
          <w:szCs w:val="28"/>
        </w:rPr>
        <w:t xml:space="preserve">716 117 367,00 руб., в том числе за счет средств: 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краевого бюджета — 332 225 300,00 руб.,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2019 г. — 124 975 800,00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2020 г. — 101 642 700,00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2021 г. — 105 606 800,00 рублей,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местный бюджет — 383 892 067,00 руб.,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2019 г. — 166 778 029,00 руб.,</w:t>
      </w:r>
    </w:p>
    <w:p w:rsidR="004C11E6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2020 г. — 108 557 019,00 руб.,</w:t>
      </w:r>
    </w:p>
    <w:p w:rsidR="00042B10" w:rsidRPr="008E0534" w:rsidRDefault="004C11E6" w:rsidP="004C1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      2021 г. — 108 557 019,00 руб.</w:t>
      </w:r>
      <w:r w:rsidR="00613B82" w:rsidRPr="008E0534">
        <w:rPr>
          <w:rFonts w:ascii="Times New Roman" w:hAnsi="Times New Roman"/>
          <w:sz w:val="28"/>
          <w:szCs w:val="28"/>
        </w:rPr>
        <w:t>».</w:t>
      </w:r>
    </w:p>
    <w:p w:rsidR="007B4B8A" w:rsidRPr="008E0534" w:rsidRDefault="007B4B8A" w:rsidP="007B4B8A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18070E" w:rsidRPr="008E0534">
        <w:rPr>
          <w:rFonts w:ascii="Times New Roman" w:hAnsi="Times New Roman"/>
          <w:sz w:val="28"/>
          <w:szCs w:val="28"/>
        </w:rPr>
        <w:t>6</w:t>
      </w:r>
      <w:r w:rsidRPr="008E0534">
        <w:rPr>
          <w:rFonts w:ascii="Times New Roman" w:hAnsi="Times New Roman"/>
          <w:sz w:val="28"/>
          <w:szCs w:val="28"/>
        </w:rPr>
        <w:t>. Приложение № 1 «</w:t>
      </w:r>
      <w:r w:rsidR="0018070E" w:rsidRPr="008E0534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«Осуществление дорожной деятельности в </w:t>
      </w:r>
      <w:r w:rsidR="0018070E" w:rsidRPr="008E0534">
        <w:rPr>
          <w:rFonts w:ascii="Times New Roman" w:hAnsi="Times New Roman"/>
          <w:sz w:val="28"/>
          <w:szCs w:val="24"/>
        </w:rPr>
        <w:lastRenderedPageBreak/>
        <w:t xml:space="preserve">отношении автомобильных дорог местного значения» муниципальной программы  «Развитие транспортной системы, содержание и благоустройство </w:t>
      </w:r>
      <w:proofErr w:type="gramStart"/>
      <w:r w:rsidR="0018070E" w:rsidRPr="008E0534">
        <w:rPr>
          <w:rFonts w:ascii="Times New Roman" w:hAnsi="Times New Roman"/>
          <w:sz w:val="28"/>
          <w:szCs w:val="24"/>
        </w:rPr>
        <w:t>территории</w:t>
      </w:r>
      <w:proofErr w:type="gramEnd"/>
      <w:r w:rsidR="0018070E" w:rsidRPr="008E0534">
        <w:rPr>
          <w:rFonts w:ascii="Times New Roman" w:hAnsi="Times New Roman"/>
          <w:sz w:val="28"/>
          <w:szCs w:val="24"/>
        </w:rPr>
        <w:t xml:space="preserve"> ЗАТО Железногорск»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№4).</w:t>
      </w:r>
    </w:p>
    <w:p w:rsidR="00C54839" w:rsidRPr="008E0534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7B4B8A" w:rsidRPr="008E0534">
        <w:rPr>
          <w:rFonts w:ascii="Times New Roman" w:hAnsi="Times New Roman"/>
          <w:sz w:val="28"/>
          <w:szCs w:val="28"/>
        </w:rPr>
        <w:t>7</w:t>
      </w:r>
      <w:r w:rsidRPr="008E0534">
        <w:rPr>
          <w:rFonts w:ascii="Times New Roman" w:hAnsi="Times New Roman"/>
          <w:sz w:val="28"/>
          <w:szCs w:val="28"/>
        </w:rPr>
        <w:t>. Приложение № 2 «</w:t>
      </w:r>
      <w:r w:rsidRPr="008E053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8E0534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18070E" w:rsidRPr="008E0534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18070E" w:rsidRPr="008E0534" w:rsidRDefault="0018070E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7"/>
        </w:rPr>
        <w:t xml:space="preserve">1.8. </w:t>
      </w:r>
      <w:r w:rsidRPr="008E0534">
        <w:rPr>
          <w:rFonts w:ascii="Times New Roman" w:hAnsi="Times New Roman"/>
          <w:sz w:val="28"/>
          <w:szCs w:val="28"/>
        </w:rPr>
        <w:t>Приложение № 1 «</w:t>
      </w:r>
      <w:r w:rsidRPr="008E0534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№6).</w:t>
      </w:r>
    </w:p>
    <w:p w:rsidR="0018070E" w:rsidRPr="008E0534" w:rsidRDefault="0018070E" w:rsidP="0018070E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7"/>
        </w:rPr>
        <w:t xml:space="preserve">1.9. </w:t>
      </w:r>
      <w:r w:rsidRPr="008E0534">
        <w:rPr>
          <w:rFonts w:ascii="Times New Roman" w:hAnsi="Times New Roman"/>
          <w:sz w:val="28"/>
          <w:szCs w:val="28"/>
        </w:rPr>
        <w:t>Приложение № 1 «</w:t>
      </w:r>
      <w:r w:rsidRPr="008E0534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</w:t>
      </w:r>
      <w:r w:rsidR="00D01B55" w:rsidRPr="008E0534">
        <w:rPr>
          <w:rFonts w:ascii="Times New Roman" w:hAnsi="Times New Roman"/>
          <w:sz w:val="28"/>
          <w:szCs w:val="27"/>
        </w:rPr>
        <w:t>7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63572E" w:rsidRPr="008E0534" w:rsidRDefault="0063572E" w:rsidP="0063572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2. Управлению   делами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 Железногорск          (Е.В. Андросова) довести настоящее постановление до сведения населения через газету «Город и горожане».</w:t>
      </w:r>
    </w:p>
    <w:p w:rsidR="0063572E" w:rsidRPr="008E0534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8E0534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8E053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8E0534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63572E" w:rsidRPr="008E0534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63572E" w:rsidRPr="008E0534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2E" w:rsidRPr="008E0534" w:rsidRDefault="0063572E" w:rsidP="006357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63572E" w:rsidRPr="008E0534" w:rsidRDefault="0063572E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E0534">
        <w:rPr>
          <w:rFonts w:ascii="Times New Roman" w:hAnsi="Times New Roman"/>
          <w:sz w:val="28"/>
          <w:szCs w:val="28"/>
        </w:rPr>
        <w:t>Глава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p w:rsidR="006A701D" w:rsidRPr="008E0534" w:rsidRDefault="008B5B7C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  <w:sectPr w:rsidR="006A701D" w:rsidRPr="008E0534" w:rsidSect="00B73954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8E0534">
        <w:rPr>
          <w:rFonts w:ascii="Times New Roman" w:hAnsi="Times New Roman"/>
          <w:sz w:val="28"/>
          <w:szCs w:val="24"/>
        </w:rPr>
        <w:t xml:space="preserve">            </w:t>
      </w:r>
    </w:p>
    <w:tbl>
      <w:tblPr>
        <w:tblW w:w="0" w:type="auto"/>
        <w:tblInd w:w="93" w:type="dxa"/>
        <w:tblLook w:val="04A0"/>
      </w:tblPr>
      <w:tblGrid>
        <w:gridCol w:w="666"/>
        <w:gridCol w:w="4645"/>
        <w:gridCol w:w="1195"/>
        <w:gridCol w:w="1182"/>
        <w:gridCol w:w="2363"/>
        <w:gridCol w:w="766"/>
        <w:gridCol w:w="1002"/>
        <w:gridCol w:w="1002"/>
        <w:gridCol w:w="1274"/>
        <w:gridCol w:w="1166"/>
      </w:tblGrid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"/>
            <w:bookmarkStart w:id="1" w:name="RANGE!A1:J27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от 22.04.2019 № 885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№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2017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2018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166,02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Отношение площади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дорог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87,0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вблизи образовательных учреждений, оборудованных светофорами Т.7, к общему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Данные ОГИБДД МУ МВД России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по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км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Задача 4: Организация благоустройства территории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Доля площади территории города, на которой выполняются работы по содержанию и благоустройству, по отношению к общей площади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6A701D" w:rsidRPr="008E0534" w:rsidRDefault="008B5B7C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t xml:space="preserve">            </w:t>
      </w:r>
      <w:r w:rsidR="000F79F5"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4"/>
        </w:rPr>
        <w:t xml:space="preserve">                  </w:t>
      </w:r>
      <w:r w:rsidR="009B4BDB" w:rsidRPr="008E0534">
        <w:rPr>
          <w:rFonts w:ascii="Times New Roman" w:hAnsi="Times New Roman"/>
          <w:sz w:val="28"/>
          <w:szCs w:val="24"/>
        </w:rPr>
        <w:t xml:space="preserve">   </w:t>
      </w:r>
      <w:r w:rsidRPr="008E0534">
        <w:rPr>
          <w:rFonts w:ascii="Times New Roman" w:hAnsi="Times New Roman"/>
          <w:sz w:val="28"/>
          <w:szCs w:val="24"/>
        </w:rPr>
        <w:t xml:space="preserve">      </w:t>
      </w:r>
      <w:r w:rsidR="00D90439" w:rsidRPr="008E0534">
        <w:rPr>
          <w:rFonts w:ascii="Times New Roman" w:hAnsi="Times New Roman"/>
          <w:sz w:val="28"/>
          <w:szCs w:val="24"/>
        </w:rPr>
        <w:t xml:space="preserve">        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="000F79F5" w:rsidRPr="008E0534">
        <w:rPr>
          <w:rFonts w:ascii="Times New Roman" w:hAnsi="Times New Roman"/>
          <w:sz w:val="28"/>
          <w:szCs w:val="24"/>
        </w:rPr>
        <w:t xml:space="preserve">   </w:t>
      </w:r>
      <w:r w:rsidRPr="008E0534">
        <w:rPr>
          <w:rFonts w:ascii="Times New Roman" w:hAnsi="Times New Roman"/>
          <w:sz w:val="28"/>
          <w:szCs w:val="24"/>
        </w:rPr>
        <w:t xml:space="preserve">  </w:t>
      </w:r>
    </w:p>
    <w:p w:rsidR="006A701D" w:rsidRPr="008E0534" w:rsidRDefault="006A701D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2984"/>
        <w:gridCol w:w="811"/>
        <w:gridCol w:w="236"/>
        <w:gridCol w:w="664"/>
        <w:gridCol w:w="423"/>
        <w:gridCol w:w="273"/>
        <w:gridCol w:w="294"/>
        <w:gridCol w:w="251"/>
        <w:gridCol w:w="458"/>
        <w:gridCol w:w="352"/>
        <w:gridCol w:w="215"/>
        <w:gridCol w:w="1061"/>
        <w:gridCol w:w="1065"/>
        <w:gridCol w:w="1843"/>
        <w:gridCol w:w="1374"/>
        <w:gridCol w:w="752"/>
        <w:gridCol w:w="2205"/>
      </w:tblGrid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 19.04.2019 №885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6A701D" w:rsidRPr="008E0534" w:rsidTr="006A701D">
        <w:trPr>
          <w:trHeight w:val="2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152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2021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537 750 600,00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421 433 175,00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425 397 275,00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1 384 581 050,00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291 753 829,00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716 117 367,00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6A701D" w:rsidRPr="008E0534" w:rsidTr="006A701D">
        <w:trPr>
          <w:trHeight w:val="584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1210000220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Предоставление субсидий бюджетным, автономным учреждениям и иным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1 736 048,00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4 476 048,00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Уплата административных штрафов и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иных платежей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1220000040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Организация регулярных перевозок пассажирским автомобильным транспортом по муниципальным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маршрутам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1230000040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99 557 623,00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272 672 869,00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4 524 546,00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4 524 546,00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4 524 546,00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A701D" w:rsidRPr="008E0534" w:rsidTr="006A701D">
        <w:trPr>
          <w:trHeight w:val="20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6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</w:tr>
    </w:tbl>
    <w:p w:rsidR="006A701D" w:rsidRPr="008E0534" w:rsidRDefault="006A701D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A701D" w:rsidRPr="008E0534" w:rsidRDefault="006A701D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1723"/>
        <w:gridCol w:w="3341"/>
        <w:gridCol w:w="2875"/>
        <w:gridCol w:w="1466"/>
        <w:gridCol w:w="2030"/>
        <w:gridCol w:w="1817"/>
        <w:gridCol w:w="2009"/>
      </w:tblGrid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bookmarkStart w:id="2" w:name="RANGE!A1:G18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 от 19.04.2019 № 885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программы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6A701D" w:rsidRPr="008E0534" w:rsidTr="006A701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6A701D" w:rsidRPr="008E0534" w:rsidTr="006A70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537 750 600,00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421 433 175,00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425 397 275,00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1 384 581 050,00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125 271 000,00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332 520 500,00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412 479 600,00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1 052 060 550,00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291 753 829,00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716 117 367,00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124 975 800,00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332 225 300,00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166 778 029,00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383 892 067,00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1 736 048,00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4 476 048,00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1 440 848,00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4 180 848,00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391 314 766,00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Организация благоустройства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272 672 869,00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272 672 869,00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A701D" w:rsidRPr="008E0534" w:rsidRDefault="006A701D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A701D" w:rsidRPr="008E0534" w:rsidRDefault="006A701D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486"/>
        <w:gridCol w:w="4810"/>
        <w:gridCol w:w="1389"/>
        <w:gridCol w:w="2354"/>
        <w:gridCol w:w="616"/>
        <w:gridCol w:w="1273"/>
        <w:gridCol w:w="1273"/>
        <w:gridCol w:w="1594"/>
        <w:gridCol w:w="1466"/>
      </w:tblGrid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от 19.04.2019 № 885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№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2017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2018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Отношение площади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дорог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2,12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87,0</w:t>
            </w: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701D" w:rsidRPr="008E0534" w:rsidTr="006A701D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1D" w:rsidRPr="008E0534" w:rsidRDefault="006A701D" w:rsidP="006A701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6A701D" w:rsidRPr="008E0534" w:rsidRDefault="006A701D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A701D" w:rsidRPr="008E0534" w:rsidRDefault="006A701D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119"/>
        <w:gridCol w:w="1873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2099"/>
      </w:tblGrid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3" w:name="RANGE!A1:K25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от 19.04.2019 № 885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E0534" w:rsidRPr="008E0534" w:rsidTr="008E0534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0534" w:rsidRPr="008E0534" w:rsidTr="008E0534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Резерв средств на софинансирование мероприятий по краевым программам в рамках подпрограммы "Осуществление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Резерв средств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 на софинансирование субсидий из бюджета Красноярского края на ремонт дорог </w:t>
            </w: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Средства </w:t>
            </w:r>
            <w:proofErr w:type="spellStart"/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бюжжета</w:t>
            </w:r>
            <w:proofErr w:type="spellEnd"/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 на выполнение ремонт дорог общего пользования местного значения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Выполнение проектных работ по строительству дорог в районах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новой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8E0534">
              <w:rPr>
                <w:rFonts w:ascii="Times New Roman" w:eastAsia="Times New Roman" w:hAnsi="Times New Roman"/>
                <w:sz w:val="20"/>
              </w:rPr>
              <w:t>застрокий</w:t>
            </w:r>
            <w:proofErr w:type="spellEnd"/>
            <w:r w:rsidRPr="008E0534">
              <w:rPr>
                <w:rFonts w:ascii="Times New Roman" w:eastAsia="Times New Roman" w:hAnsi="Times New Roman"/>
                <w:sz w:val="20"/>
              </w:rPr>
              <w:t>, ИЖС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проездов в районах индивидуальной жилой застройки (район ул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Приобретение МП "Комбинат благоустройства" прицепного </w:t>
            </w:r>
            <w:proofErr w:type="spellStart"/>
            <w:r w:rsidRPr="008E0534">
              <w:rPr>
                <w:rFonts w:ascii="Times New Roman" w:eastAsia="Times New Roman" w:hAnsi="Times New Roman"/>
                <w:sz w:val="20"/>
              </w:rPr>
              <w:t>мульчера</w:t>
            </w:r>
            <w:proofErr w:type="spellEnd"/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Средства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дорог общего пользования местного значения (софинансирование)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291 753 829,00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716 117 367,00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E053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288 858 370,20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713 221 908,20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lastRenderedPageBreak/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E0534" w:rsidRPr="008E0534" w:rsidRDefault="008E0534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E0534" w:rsidRPr="008E0534" w:rsidRDefault="008E0534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486"/>
        <w:gridCol w:w="5523"/>
        <w:gridCol w:w="1301"/>
        <w:gridCol w:w="2397"/>
        <w:gridCol w:w="616"/>
        <w:gridCol w:w="1085"/>
        <w:gridCol w:w="1084"/>
        <w:gridCol w:w="1459"/>
        <w:gridCol w:w="1310"/>
      </w:tblGrid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6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от 19.04.2019 № 885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№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2017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2018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Данные ОГИБДД МУ МВД России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по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101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8E0534" w:rsidRPr="008E0534" w:rsidRDefault="008E0534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E0534" w:rsidRPr="008E0534" w:rsidRDefault="008E0534">
      <w:pPr>
        <w:rPr>
          <w:rFonts w:ascii="Times New Roman" w:hAnsi="Times New Roman"/>
          <w:sz w:val="28"/>
          <w:szCs w:val="24"/>
        </w:rPr>
      </w:pPr>
      <w:r w:rsidRPr="008E0534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487"/>
        <w:gridCol w:w="4957"/>
        <w:gridCol w:w="1281"/>
        <w:gridCol w:w="2541"/>
        <w:gridCol w:w="666"/>
        <w:gridCol w:w="1197"/>
        <w:gridCol w:w="1197"/>
        <w:gridCol w:w="1535"/>
        <w:gridCol w:w="1400"/>
      </w:tblGrid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7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от 19.04.2019 № 885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  <w:p w:rsidR="008E0534" w:rsidRPr="008E0534" w:rsidRDefault="008E0534" w:rsidP="008E053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№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2017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2018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2019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2020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2021</w:t>
            </w:r>
            <w:r w:rsidRPr="008E053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Цель подпрограммы: </w:t>
            </w:r>
            <w:proofErr w:type="spellStart"/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c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оздание</w:t>
            </w:r>
            <w:proofErr w:type="spellEnd"/>
            <w:r w:rsidRPr="008E0534">
              <w:rPr>
                <w:rFonts w:ascii="Times New Roman" w:eastAsia="Times New Roman" w:hAnsi="Times New Roman"/>
                <w:sz w:val="20"/>
              </w:rPr>
              <w:t xml:space="preserve">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E0534">
              <w:rPr>
                <w:rFonts w:ascii="Times New Roman" w:eastAsia="Times New Roman" w:hAnsi="Times New Roman"/>
                <w:sz w:val="20"/>
              </w:rPr>
              <w:t>км</w:t>
            </w:r>
            <w:proofErr w:type="gramEnd"/>
            <w:r w:rsidRPr="008E0534">
              <w:rPr>
                <w:rFonts w:ascii="Times New Roman" w:eastAsia="Times New Roman" w:hAnsi="Times New Roman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0,534</w:t>
            </w: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E0534" w:rsidRPr="008E0534" w:rsidTr="008E053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34" w:rsidRPr="008E0534" w:rsidRDefault="008E0534" w:rsidP="008E053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E0534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8E0534" w:rsidRPr="008E0534" w:rsidRDefault="008E0534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E0534" w:rsidRPr="008E0534" w:rsidRDefault="008E0534">
      <w:pPr>
        <w:rPr>
          <w:rFonts w:ascii="Times New Roman" w:hAnsi="Times New Roman"/>
          <w:sz w:val="28"/>
          <w:szCs w:val="24"/>
        </w:rPr>
      </w:pPr>
    </w:p>
    <w:p w:rsidR="00586394" w:rsidRPr="008E0534" w:rsidRDefault="00586394" w:rsidP="006A701D">
      <w:pPr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6A701D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1D" w:rsidRDefault="006A701D">
      <w:r>
        <w:separator/>
      </w:r>
    </w:p>
  </w:endnote>
  <w:endnote w:type="continuationSeparator" w:id="0">
    <w:p w:rsidR="006A701D" w:rsidRDefault="006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1D" w:rsidRDefault="006A701D">
      <w:r>
        <w:separator/>
      </w:r>
    </w:p>
  </w:footnote>
  <w:footnote w:type="continuationSeparator" w:id="0">
    <w:p w:rsidR="006A701D" w:rsidRDefault="006A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6A701D" w:rsidRDefault="006A701D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8E0534">
          <w:rPr>
            <w:rFonts w:ascii="Times New Roman" w:hAnsi="Times New Roman"/>
            <w:noProof/>
            <w:sz w:val="28"/>
          </w:rPr>
          <w:t>20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6A701D" w:rsidRDefault="006A701D">
        <w:pPr>
          <w:pStyle w:val="a7"/>
          <w:jc w:val="center"/>
        </w:pPr>
      </w:p>
    </w:sdtContent>
  </w:sdt>
  <w:p w:rsidR="006A701D" w:rsidRDefault="006A70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10A3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56E0F"/>
    <w:rsid w:val="0018070E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13DB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F21C3"/>
    <w:rsid w:val="00A0330B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C7D9-0996-403D-825E-B715A10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5613</Words>
  <Characters>37799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2019-04-15T03:09:00Z</cp:lastPrinted>
  <dcterms:created xsi:type="dcterms:W3CDTF">2019-04-22T01:44:00Z</dcterms:created>
  <dcterms:modified xsi:type="dcterms:W3CDTF">2019-04-22T01:44:00Z</dcterms:modified>
</cp:coreProperties>
</file>