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AE" w:rsidRPr="006435BD" w:rsidRDefault="001D4238" w:rsidP="00F502AE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6435BD">
        <w:rPr>
          <w:rFonts w:ascii="Times New Roman" w:eastAsia="Times New Roman" w:hAnsi="Times New Roman" w:cs="Times New Roman"/>
          <w:b w:val="0"/>
          <w:bCs w:val="0"/>
        </w:rPr>
        <w:t>Заключение о результатах</w:t>
      </w:r>
      <w:r w:rsidR="00F502AE" w:rsidRPr="006435BD">
        <w:rPr>
          <w:rFonts w:ascii="Times New Roman" w:eastAsia="Times New Roman" w:hAnsi="Times New Roman" w:cs="Times New Roman"/>
          <w:b w:val="0"/>
          <w:bCs w:val="0"/>
        </w:rPr>
        <w:t xml:space="preserve"> публичных слушаний</w:t>
      </w:r>
    </w:p>
    <w:p w:rsidR="00F502AE" w:rsidRPr="006435BD" w:rsidRDefault="00F502AE" w:rsidP="00F502AE">
      <w:pPr>
        <w:rPr>
          <w:rFonts w:eastAsia="Calibri"/>
          <w:sz w:val="28"/>
          <w:szCs w:val="28"/>
        </w:rPr>
      </w:pPr>
    </w:p>
    <w:p w:rsidR="009014E2" w:rsidRPr="00D31BEF" w:rsidRDefault="009014E2" w:rsidP="009014E2">
      <w:pPr>
        <w:ind w:right="-427"/>
        <w:jc w:val="both"/>
        <w:rPr>
          <w:sz w:val="28"/>
          <w:szCs w:val="28"/>
        </w:rPr>
      </w:pPr>
      <w:r w:rsidRPr="00590F45">
        <w:rPr>
          <w:sz w:val="28"/>
          <w:szCs w:val="28"/>
        </w:rPr>
        <w:t xml:space="preserve">ул. </w:t>
      </w:r>
      <w:r w:rsidRPr="005B1320">
        <w:rPr>
          <w:sz w:val="28"/>
          <w:szCs w:val="28"/>
        </w:rPr>
        <w:t xml:space="preserve">Кировская, </w:t>
      </w:r>
      <w:proofErr w:type="spellStart"/>
      <w:r w:rsidRPr="005B1320">
        <w:rPr>
          <w:sz w:val="28"/>
          <w:szCs w:val="28"/>
        </w:rPr>
        <w:t>зд</w:t>
      </w:r>
      <w:proofErr w:type="spellEnd"/>
      <w:r w:rsidRPr="005B1320">
        <w:rPr>
          <w:sz w:val="28"/>
          <w:szCs w:val="28"/>
        </w:rPr>
        <w:t>. 9</w:t>
      </w:r>
      <w:r w:rsidRPr="00D31BEF">
        <w:rPr>
          <w:sz w:val="28"/>
          <w:szCs w:val="28"/>
        </w:rPr>
        <w:t>,</w:t>
      </w:r>
    </w:p>
    <w:p w:rsidR="009014E2" w:rsidRDefault="009014E2" w:rsidP="009014E2">
      <w:pPr>
        <w:widowControl w:val="0"/>
        <w:jc w:val="both"/>
        <w:rPr>
          <w:sz w:val="28"/>
          <w:szCs w:val="28"/>
        </w:rPr>
      </w:pPr>
      <w:r w:rsidRPr="00D31BEF">
        <w:rPr>
          <w:sz w:val="28"/>
          <w:szCs w:val="28"/>
        </w:rPr>
        <w:t>в помещении</w:t>
      </w:r>
    </w:p>
    <w:p w:rsidR="009014E2" w:rsidRPr="0097529B" w:rsidRDefault="009014E2" w:rsidP="009014E2">
      <w:pPr>
        <w:widowControl w:val="0"/>
        <w:jc w:val="both"/>
        <w:rPr>
          <w:sz w:val="28"/>
          <w:szCs w:val="28"/>
        </w:rPr>
      </w:pPr>
      <w:r w:rsidRPr="0097529B">
        <w:rPr>
          <w:sz w:val="28"/>
          <w:szCs w:val="28"/>
        </w:rPr>
        <w:t>МКУ «</w:t>
      </w:r>
      <w:r>
        <w:rPr>
          <w:sz w:val="28"/>
          <w:szCs w:val="28"/>
        </w:rPr>
        <w:t>УПТ</w:t>
      </w:r>
      <w:r w:rsidRPr="0097529B">
        <w:rPr>
          <w:sz w:val="28"/>
          <w:szCs w:val="28"/>
        </w:rPr>
        <w:t>»</w:t>
      </w:r>
    </w:p>
    <w:p w:rsidR="009014E2" w:rsidRPr="00D31BEF" w:rsidRDefault="009014E2" w:rsidP="009014E2">
      <w:pPr>
        <w:widowControl w:val="0"/>
        <w:jc w:val="both"/>
        <w:rPr>
          <w:sz w:val="28"/>
          <w:szCs w:val="28"/>
        </w:rPr>
      </w:pPr>
      <w:r w:rsidRPr="0028184E">
        <w:rPr>
          <w:sz w:val="28"/>
          <w:szCs w:val="28"/>
          <w:lang/>
        </w:rPr>
        <w:t>п. </w:t>
      </w:r>
      <w:r w:rsidRPr="005B1320">
        <w:rPr>
          <w:sz w:val="28"/>
          <w:szCs w:val="28"/>
        </w:rPr>
        <w:t>Подгорный</w:t>
      </w:r>
    </w:p>
    <w:p w:rsidR="009014E2" w:rsidRPr="00D31BEF" w:rsidRDefault="009014E2" w:rsidP="009014E2">
      <w:pPr>
        <w:widowControl w:val="0"/>
        <w:jc w:val="both"/>
        <w:rPr>
          <w:sz w:val="28"/>
          <w:szCs w:val="28"/>
        </w:rPr>
      </w:pPr>
      <w:r w:rsidRPr="00D31BEF">
        <w:rPr>
          <w:sz w:val="28"/>
          <w:szCs w:val="28"/>
        </w:rPr>
        <w:t>ЗАТО Железногорск</w:t>
      </w:r>
    </w:p>
    <w:p w:rsidR="00C714EA" w:rsidRPr="00D31BEF" w:rsidRDefault="009014E2" w:rsidP="009014E2">
      <w:pPr>
        <w:widowControl w:val="0"/>
        <w:jc w:val="both"/>
        <w:rPr>
          <w:sz w:val="28"/>
          <w:szCs w:val="28"/>
        </w:rPr>
      </w:pPr>
      <w:r w:rsidRPr="00D31BEF">
        <w:rPr>
          <w:sz w:val="28"/>
          <w:szCs w:val="28"/>
        </w:rPr>
        <w:t>Красноярский край</w:t>
      </w:r>
      <w:r w:rsidRPr="00D31BEF">
        <w:rPr>
          <w:sz w:val="28"/>
          <w:szCs w:val="28"/>
        </w:rPr>
        <w:tab/>
      </w:r>
      <w:r w:rsidRPr="00D31BEF">
        <w:rPr>
          <w:sz w:val="28"/>
          <w:szCs w:val="28"/>
        </w:rPr>
        <w:tab/>
      </w:r>
      <w:r w:rsidRPr="00D31BEF">
        <w:rPr>
          <w:sz w:val="28"/>
          <w:szCs w:val="28"/>
        </w:rPr>
        <w:tab/>
      </w:r>
      <w:r w:rsidRPr="00D31BEF">
        <w:rPr>
          <w:sz w:val="28"/>
          <w:szCs w:val="28"/>
        </w:rPr>
        <w:tab/>
      </w:r>
      <w:r w:rsidRPr="00D31BEF">
        <w:rPr>
          <w:sz w:val="28"/>
          <w:szCs w:val="28"/>
        </w:rPr>
        <w:tab/>
      </w:r>
      <w:r w:rsidRPr="00D31BEF">
        <w:rPr>
          <w:sz w:val="28"/>
          <w:szCs w:val="28"/>
        </w:rPr>
        <w:tab/>
      </w:r>
      <w:r w:rsidRPr="00D31BE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15.09</w:t>
      </w:r>
      <w:r w:rsidRPr="00D31BEF">
        <w:rPr>
          <w:sz w:val="28"/>
          <w:szCs w:val="28"/>
        </w:rPr>
        <w:t xml:space="preserve">.2022 в </w:t>
      </w:r>
      <w:r>
        <w:rPr>
          <w:sz w:val="28"/>
          <w:szCs w:val="28"/>
        </w:rPr>
        <w:t>17</w:t>
      </w:r>
      <w:r w:rsidRPr="00D31BEF">
        <w:rPr>
          <w:sz w:val="28"/>
          <w:szCs w:val="28"/>
        </w:rPr>
        <w:t>-</w:t>
      </w:r>
      <w:r>
        <w:rPr>
          <w:sz w:val="28"/>
          <w:szCs w:val="28"/>
        </w:rPr>
        <w:t>00</w:t>
      </w:r>
    </w:p>
    <w:p w:rsidR="005F49C8" w:rsidRPr="006435BD" w:rsidRDefault="005F49C8" w:rsidP="00092E7E">
      <w:pPr>
        <w:widowControl w:val="0"/>
        <w:jc w:val="both"/>
        <w:rPr>
          <w:sz w:val="28"/>
          <w:szCs w:val="28"/>
        </w:rPr>
      </w:pPr>
    </w:p>
    <w:p w:rsidR="000E3805" w:rsidRPr="00EA1197" w:rsidRDefault="000E3805" w:rsidP="000E3805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51004F">
        <w:rPr>
          <w:sz w:val="28"/>
          <w:szCs w:val="28"/>
          <w:lang w:val="ru-RU" w:eastAsia="ru-RU"/>
        </w:rPr>
        <w:t xml:space="preserve">Публичные слушания по вопросу </w:t>
      </w:r>
      <w:r w:rsidR="00624157">
        <w:rPr>
          <w:sz w:val="28"/>
          <w:szCs w:val="28"/>
          <w:lang w:val="ru-RU" w:eastAsia="ru-RU"/>
        </w:rPr>
        <w:t xml:space="preserve">рассмотрения внесения изменений </w:t>
      </w:r>
      <w:r w:rsidR="00624157">
        <w:rPr>
          <w:sz w:val="28"/>
          <w:szCs w:val="28"/>
          <w:lang w:val="ru-RU" w:eastAsia="ru-RU"/>
        </w:rPr>
        <w:br/>
        <w:t xml:space="preserve">в решение Совета депутатов ЗАТО г. Железногорск от 05.07.2012 № 26-152Р </w:t>
      </w:r>
      <w:r w:rsidR="00624157">
        <w:rPr>
          <w:sz w:val="28"/>
          <w:szCs w:val="28"/>
          <w:lang w:val="ru-RU" w:eastAsia="ru-RU"/>
        </w:rPr>
        <w:br/>
        <w:t>«Об утверждении Правил землепользования и застройки ЗАТО Железногорск»</w:t>
      </w:r>
      <w:r w:rsidRPr="00EA1197">
        <w:rPr>
          <w:sz w:val="28"/>
          <w:szCs w:val="28"/>
          <w:lang w:val="ru-RU" w:eastAsia="ru-RU"/>
        </w:rPr>
        <w:t>.</w:t>
      </w:r>
    </w:p>
    <w:p w:rsidR="000E3805" w:rsidRPr="0051004F" w:rsidRDefault="000E3805" w:rsidP="000E38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04F">
        <w:rPr>
          <w:sz w:val="28"/>
          <w:szCs w:val="28"/>
        </w:rPr>
        <w:t xml:space="preserve">Публичные слушания назначены постановлением Главы ЗАТО г. Железногорск </w:t>
      </w:r>
      <w:r w:rsidR="00C714EA" w:rsidRPr="0051004F">
        <w:rPr>
          <w:sz w:val="28"/>
          <w:szCs w:val="28"/>
        </w:rPr>
        <w:t xml:space="preserve">от </w:t>
      </w:r>
      <w:r w:rsidR="00C714EA" w:rsidRPr="00E020D9">
        <w:rPr>
          <w:sz w:val="28"/>
          <w:szCs w:val="28"/>
        </w:rPr>
        <w:t>22.07.2022 № 1</w:t>
      </w:r>
      <w:r w:rsidR="009014E2">
        <w:rPr>
          <w:sz w:val="28"/>
          <w:szCs w:val="28"/>
        </w:rPr>
        <w:t>4</w:t>
      </w:r>
      <w:r w:rsidR="00C714EA" w:rsidRPr="00E020D9">
        <w:rPr>
          <w:sz w:val="28"/>
          <w:szCs w:val="28"/>
        </w:rPr>
        <w:t>п</w:t>
      </w:r>
      <w:r w:rsidR="00C714EA" w:rsidRPr="0051004F">
        <w:rPr>
          <w:sz w:val="28"/>
          <w:szCs w:val="28"/>
        </w:rPr>
        <w:t>.</w:t>
      </w:r>
    </w:p>
    <w:p w:rsidR="00364EF0" w:rsidRPr="00DB52FF" w:rsidRDefault="001D4238" w:rsidP="006435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2FF">
        <w:rPr>
          <w:sz w:val="28"/>
          <w:szCs w:val="28"/>
        </w:rPr>
        <w:t xml:space="preserve">Количество </w:t>
      </w:r>
      <w:r w:rsidR="00364EF0" w:rsidRPr="00DB52FF">
        <w:rPr>
          <w:sz w:val="28"/>
          <w:szCs w:val="28"/>
        </w:rPr>
        <w:t>участников публичных слушаний</w:t>
      </w:r>
      <w:r w:rsidRPr="00DB52FF">
        <w:rPr>
          <w:sz w:val="28"/>
          <w:szCs w:val="28"/>
        </w:rPr>
        <w:t xml:space="preserve"> </w:t>
      </w:r>
      <w:r w:rsidRPr="00042244">
        <w:rPr>
          <w:sz w:val="28"/>
          <w:szCs w:val="28"/>
        </w:rPr>
        <w:t xml:space="preserve">– </w:t>
      </w:r>
      <w:r w:rsidR="009014E2">
        <w:rPr>
          <w:sz w:val="28"/>
          <w:szCs w:val="28"/>
        </w:rPr>
        <w:t>4</w:t>
      </w:r>
      <w:r w:rsidRPr="00042244">
        <w:rPr>
          <w:sz w:val="28"/>
          <w:szCs w:val="28"/>
        </w:rPr>
        <w:t xml:space="preserve"> человек</w:t>
      </w:r>
      <w:r w:rsidR="009014E2">
        <w:rPr>
          <w:sz w:val="28"/>
          <w:szCs w:val="28"/>
        </w:rPr>
        <w:t>а</w:t>
      </w:r>
      <w:r w:rsidR="00364EF0" w:rsidRPr="00042244">
        <w:rPr>
          <w:sz w:val="28"/>
          <w:szCs w:val="28"/>
        </w:rPr>
        <w:t>.</w:t>
      </w:r>
    </w:p>
    <w:p w:rsidR="001D4238" w:rsidRDefault="001D4238" w:rsidP="00DB5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2FF">
        <w:rPr>
          <w:sz w:val="28"/>
          <w:szCs w:val="28"/>
        </w:rPr>
        <w:t>Предложения и замечания участников публичных слушаний,</w:t>
      </w:r>
      <w:r w:rsidR="00A42BE3" w:rsidRPr="00DB52FF">
        <w:rPr>
          <w:sz w:val="28"/>
          <w:szCs w:val="28"/>
        </w:rPr>
        <w:t xml:space="preserve"> постоянно </w:t>
      </w:r>
      <w:r w:rsidRPr="00DB52FF">
        <w:rPr>
          <w:sz w:val="28"/>
          <w:szCs w:val="28"/>
        </w:rPr>
        <w:t>проживающих на территории, в пределах которой проводятся публичные</w:t>
      </w:r>
      <w:r w:rsidR="00A42BE3" w:rsidRPr="00DB52FF">
        <w:rPr>
          <w:sz w:val="28"/>
          <w:szCs w:val="28"/>
        </w:rPr>
        <w:t xml:space="preserve"> </w:t>
      </w:r>
      <w:r w:rsidRPr="00DB52FF">
        <w:rPr>
          <w:sz w:val="28"/>
          <w:szCs w:val="28"/>
        </w:rPr>
        <w:t>слушания: отсутствуют.</w:t>
      </w:r>
    </w:p>
    <w:p w:rsidR="000E3805" w:rsidRDefault="001D4238" w:rsidP="007825CF">
      <w:pPr>
        <w:ind w:firstLine="709"/>
        <w:jc w:val="both"/>
        <w:rPr>
          <w:sz w:val="28"/>
          <w:szCs w:val="28"/>
        </w:rPr>
      </w:pPr>
      <w:r w:rsidRPr="00DB52FF">
        <w:rPr>
          <w:sz w:val="28"/>
          <w:szCs w:val="28"/>
        </w:rPr>
        <w:t xml:space="preserve">Предложения и замечания иных участников публичных слушаний: </w:t>
      </w:r>
      <w:r w:rsidR="000E3805">
        <w:rPr>
          <w:sz w:val="28"/>
          <w:szCs w:val="28"/>
        </w:rPr>
        <w:t>отсутствуют.</w:t>
      </w:r>
    </w:p>
    <w:p w:rsidR="000E3805" w:rsidRDefault="00C7107A" w:rsidP="000E3805">
      <w:pPr>
        <w:jc w:val="both"/>
        <w:rPr>
          <w:sz w:val="28"/>
          <w:szCs w:val="28"/>
        </w:rPr>
      </w:pPr>
      <w:r w:rsidRPr="00E4419D">
        <w:rPr>
          <w:sz w:val="28"/>
          <w:szCs w:val="28"/>
        </w:rPr>
        <w:t>Рекомендации по учету внесенных предложений и замечаний</w:t>
      </w:r>
      <w:r w:rsidR="001D4238" w:rsidRPr="00E4419D">
        <w:rPr>
          <w:sz w:val="28"/>
          <w:szCs w:val="28"/>
        </w:rPr>
        <w:t>:</w:t>
      </w:r>
    </w:p>
    <w:p w:rsidR="000E3805" w:rsidRPr="00EA1197" w:rsidRDefault="00624157" w:rsidP="000E3805">
      <w:pPr>
        <w:jc w:val="both"/>
        <w:rPr>
          <w:sz w:val="28"/>
          <w:szCs w:val="28"/>
        </w:rPr>
      </w:pPr>
      <w:r w:rsidRPr="00624157">
        <w:rPr>
          <w:sz w:val="28"/>
          <w:szCs w:val="28"/>
        </w:rPr>
        <w:t xml:space="preserve">рекомендовать Главе ЗАТО г. Железногорск принять решение об утверждении проекта внесения изменений в Правила землепользования и застройки городского округа ЗАТО Железногорск (проект внесения изменений в решение Совета депутатов ЗАТО г. Железногорск от 05.07.2012 № 26-152Р </w:t>
      </w:r>
      <w:r>
        <w:rPr>
          <w:sz w:val="28"/>
          <w:szCs w:val="28"/>
        </w:rPr>
        <w:br/>
      </w:r>
      <w:r w:rsidRPr="00624157">
        <w:rPr>
          <w:sz w:val="28"/>
          <w:szCs w:val="28"/>
        </w:rPr>
        <w:t>«Об утверждении Правил землепользования и застройки ЗАТО Железногорск») и направлении его в Совет депутатов ЗАТО г. Железногорск для утверждения</w:t>
      </w:r>
      <w:r w:rsidR="000E3805" w:rsidRPr="00EA1197">
        <w:rPr>
          <w:sz w:val="28"/>
          <w:szCs w:val="28"/>
        </w:rPr>
        <w:t>.</w:t>
      </w:r>
    </w:p>
    <w:p w:rsidR="00C7107A" w:rsidRPr="00DB52FF" w:rsidRDefault="00C7107A" w:rsidP="000E3805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DB52FF">
        <w:rPr>
          <w:sz w:val="28"/>
          <w:szCs w:val="28"/>
        </w:rPr>
        <w:t>Выводы по результатам публичных слушаний:</w:t>
      </w:r>
    </w:p>
    <w:p w:rsidR="00C7107A" w:rsidRPr="00DB52FF" w:rsidRDefault="00C7107A" w:rsidP="00C7107A">
      <w:pPr>
        <w:pStyle w:val="21"/>
        <w:ind w:firstLine="0"/>
      </w:pPr>
      <w:r w:rsidRPr="00DB52FF">
        <w:t xml:space="preserve">1. Процедура проведения публичных слушаний по вопросу соблюдена </w:t>
      </w:r>
      <w:r w:rsidR="005A0E59">
        <w:br/>
      </w:r>
      <w:r w:rsidRPr="00DB52FF">
        <w:t>и соответствует требованиям действующего законодательства Российской Федерации, решению Совета депутатов ЗАТО г. Железногорск от 28.04.2011 №</w:t>
      </w:r>
      <w:r w:rsidR="00DB52FF" w:rsidRPr="00DB52FF">
        <w:t> </w:t>
      </w:r>
      <w:r w:rsidRPr="00DB52FF">
        <w:t>14-88Р «Об утверждении Положения о публичных слушаниях в ЗАТО Железногорск».</w:t>
      </w:r>
    </w:p>
    <w:p w:rsidR="007825CF" w:rsidRPr="00EA1197" w:rsidRDefault="00C7107A" w:rsidP="00C714EA">
      <w:pPr>
        <w:pStyle w:val="21"/>
        <w:ind w:firstLine="0"/>
      </w:pPr>
      <w:r w:rsidRPr="00DB52FF">
        <w:t xml:space="preserve">2. </w:t>
      </w:r>
      <w:r w:rsidR="00CA51F1" w:rsidRPr="00827DF9">
        <w:t xml:space="preserve">рекомендовать Главе ЗАТО г. Железногорск принять решение </w:t>
      </w:r>
      <w:r w:rsidR="00CA51F1">
        <w:t xml:space="preserve">об утверждении проекта внесения изменений </w:t>
      </w:r>
      <w:r w:rsidR="00CA51F1" w:rsidRPr="00827DF9">
        <w:t xml:space="preserve">в Правила землепользования и застройки </w:t>
      </w:r>
      <w:r w:rsidR="00CA51F1">
        <w:t xml:space="preserve">городского округа </w:t>
      </w:r>
      <w:r w:rsidR="00CA51F1" w:rsidRPr="00827DF9">
        <w:t>ЗАТО Железногорск</w:t>
      </w:r>
      <w:r w:rsidR="00CA51F1">
        <w:t xml:space="preserve"> (проект внесения изменений в решение Совета депутатов ЗАТО г. Железногорск от 05.07.2012 № 26-152Р </w:t>
      </w:r>
      <w:r w:rsidR="00CA51F1">
        <w:br/>
        <w:t>«Об утверждении Правил землепользования и застройки ЗАТО Железногорск») и направлении его в Совет депутатов ЗАТО г. Железногорск для утверждения</w:t>
      </w:r>
      <w:r w:rsidR="00CA51F1" w:rsidRPr="00827DF9">
        <w:t>.</w:t>
      </w:r>
    </w:p>
    <w:p w:rsidR="001D4238" w:rsidRPr="00DB52FF" w:rsidRDefault="001D4238" w:rsidP="007825CF">
      <w:pPr>
        <w:pStyle w:val="21"/>
        <w:ind w:firstLine="0"/>
      </w:pPr>
      <w:r w:rsidRPr="00DB52FF">
        <w:t>Организ</w:t>
      </w:r>
      <w:r w:rsidR="00AB4F0E" w:rsidRPr="00DB52FF">
        <w:t>атор</w:t>
      </w:r>
      <w:r w:rsidRPr="00DB52FF">
        <w:t xml:space="preserve"> </w:t>
      </w:r>
      <w:r w:rsidR="00AB4F0E" w:rsidRPr="00DB52FF">
        <w:t>публичных слушаний</w:t>
      </w:r>
      <w:r w:rsidR="00DB5D05" w:rsidRPr="00DB52FF">
        <w:t>:</w:t>
      </w:r>
      <w:r w:rsidRPr="00DB52FF">
        <w:t xml:space="preserve"> Администраци</w:t>
      </w:r>
      <w:r w:rsidR="00DB5D05" w:rsidRPr="00DB52FF">
        <w:t>я</w:t>
      </w:r>
      <w:r w:rsidRPr="00DB52FF">
        <w:t xml:space="preserve"> ЗАТО </w:t>
      </w:r>
      <w:r w:rsidR="00C251F6" w:rsidRPr="00DB52FF">
        <w:t>г. </w:t>
      </w:r>
      <w:r w:rsidRPr="00DB52FF">
        <w:t>Железногорск.</w:t>
      </w:r>
    </w:p>
    <w:p w:rsidR="00964C86" w:rsidRPr="00DB52FF" w:rsidRDefault="00964C86" w:rsidP="00964C86">
      <w:pPr>
        <w:ind w:right="741"/>
        <w:jc w:val="both"/>
        <w:rPr>
          <w:sz w:val="28"/>
          <w:szCs w:val="28"/>
        </w:rPr>
      </w:pPr>
    </w:p>
    <w:p w:rsidR="00740AB7" w:rsidRPr="00DB52FF" w:rsidRDefault="00740AB7" w:rsidP="00964C86">
      <w:pPr>
        <w:ind w:right="741"/>
        <w:jc w:val="both"/>
        <w:rPr>
          <w:sz w:val="28"/>
          <w:szCs w:val="28"/>
        </w:rPr>
      </w:pPr>
    </w:p>
    <w:p w:rsidR="00657BC2" w:rsidRPr="00DB52FF" w:rsidRDefault="00657BC2" w:rsidP="00657BC2">
      <w:pPr>
        <w:ind w:right="741"/>
        <w:jc w:val="both"/>
        <w:rPr>
          <w:sz w:val="28"/>
          <w:szCs w:val="28"/>
        </w:rPr>
      </w:pPr>
      <w:r w:rsidRPr="00DB52FF">
        <w:rPr>
          <w:sz w:val="28"/>
          <w:szCs w:val="28"/>
        </w:rPr>
        <w:t>Председательствующий</w:t>
      </w:r>
      <w:r w:rsidRPr="00DB52FF">
        <w:rPr>
          <w:sz w:val="28"/>
          <w:szCs w:val="28"/>
        </w:rPr>
        <w:tab/>
      </w:r>
      <w:r w:rsidRPr="00DB52FF">
        <w:rPr>
          <w:sz w:val="28"/>
          <w:szCs w:val="28"/>
        </w:rPr>
        <w:tab/>
      </w:r>
      <w:r w:rsidRPr="00DB52FF">
        <w:rPr>
          <w:sz w:val="28"/>
          <w:szCs w:val="28"/>
        </w:rPr>
        <w:tab/>
      </w:r>
      <w:r w:rsidRPr="00DB52FF">
        <w:rPr>
          <w:sz w:val="28"/>
          <w:szCs w:val="28"/>
        </w:rPr>
        <w:tab/>
      </w:r>
      <w:r w:rsidRPr="00DB52FF">
        <w:rPr>
          <w:sz w:val="28"/>
          <w:szCs w:val="28"/>
        </w:rPr>
        <w:tab/>
      </w:r>
      <w:r w:rsidR="006435BD" w:rsidRPr="00DB52FF">
        <w:rPr>
          <w:sz w:val="28"/>
          <w:szCs w:val="28"/>
        </w:rPr>
        <w:t xml:space="preserve">          </w:t>
      </w:r>
      <w:r w:rsidRPr="00DB52FF">
        <w:rPr>
          <w:sz w:val="28"/>
          <w:szCs w:val="28"/>
        </w:rPr>
        <w:t xml:space="preserve"> </w:t>
      </w:r>
      <w:r w:rsidR="009014E2">
        <w:rPr>
          <w:sz w:val="28"/>
          <w:szCs w:val="28"/>
        </w:rPr>
        <w:t xml:space="preserve">И.Г. </w:t>
      </w:r>
      <w:proofErr w:type="spellStart"/>
      <w:r w:rsidR="009014E2">
        <w:rPr>
          <w:sz w:val="28"/>
          <w:szCs w:val="28"/>
        </w:rPr>
        <w:t>Куксин</w:t>
      </w:r>
      <w:proofErr w:type="spellEnd"/>
    </w:p>
    <w:p w:rsidR="00E11309" w:rsidRPr="00DB52FF" w:rsidRDefault="00E11309" w:rsidP="00657BC2">
      <w:pPr>
        <w:ind w:right="741"/>
        <w:jc w:val="both"/>
        <w:rPr>
          <w:sz w:val="28"/>
          <w:szCs w:val="28"/>
        </w:rPr>
      </w:pPr>
    </w:p>
    <w:sectPr w:rsidR="00E11309" w:rsidRPr="00DB52FF" w:rsidSect="00057BE3">
      <w:pgSz w:w="11906" w:h="16838"/>
      <w:pgMar w:top="1134" w:right="707" w:bottom="28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F9" w:rsidRDefault="00B963F9" w:rsidP="009E7A87">
      <w:r>
        <w:separator/>
      </w:r>
    </w:p>
  </w:endnote>
  <w:endnote w:type="continuationSeparator" w:id="0">
    <w:p w:rsidR="00B963F9" w:rsidRDefault="00B963F9" w:rsidP="009E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F9" w:rsidRDefault="00B963F9" w:rsidP="009E7A87">
      <w:r>
        <w:separator/>
      </w:r>
    </w:p>
  </w:footnote>
  <w:footnote w:type="continuationSeparator" w:id="0">
    <w:p w:rsidR="00B963F9" w:rsidRDefault="00B963F9" w:rsidP="009E7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EFC"/>
    <w:multiLevelType w:val="hybridMultilevel"/>
    <w:tmpl w:val="5AE20D9A"/>
    <w:lvl w:ilvl="0" w:tplc="2DBA8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22A2B"/>
    <w:multiLevelType w:val="hybridMultilevel"/>
    <w:tmpl w:val="C0749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649D"/>
    <w:multiLevelType w:val="hybridMultilevel"/>
    <w:tmpl w:val="4ED8078E"/>
    <w:lvl w:ilvl="0" w:tplc="21BE0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670D3"/>
    <w:multiLevelType w:val="hybridMultilevel"/>
    <w:tmpl w:val="3E06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5651"/>
    <w:multiLevelType w:val="hybridMultilevel"/>
    <w:tmpl w:val="302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6A46"/>
    <w:multiLevelType w:val="hybridMultilevel"/>
    <w:tmpl w:val="942C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914CB"/>
    <w:multiLevelType w:val="hybridMultilevel"/>
    <w:tmpl w:val="B0FA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13B0"/>
    <w:multiLevelType w:val="hybridMultilevel"/>
    <w:tmpl w:val="4A005D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06F35"/>
    <w:multiLevelType w:val="hybridMultilevel"/>
    <w:tmpl w:val="97BA63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742C4"/>
    <w:multiLevelType w:val="hybridMultilevel"/>
    <w:tmpl w:val="0C8CB936"/>
    <w:lvl w:ilvl="0" w:tplc="08D2A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916178"/>
    <w:multiLevelType w:val="hybridMultilevel"/>
    <w:tmpl w:val="C5AA8EFC"/>
    <w:lvl w:ilvl="0" w:tplc="8A10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725C4"/>
    <w:multiLevelType w:val="hybridMultilevel"/>
    <w:tmpl w:val="15B0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8AE"/>
    <w:rsid w:val="00006D8F"/>
    <w:rsid w:val="000101BB"/>
    <w:rsid w:val="00012538"/>
    <w:rsid w:val="00021ED7"/>
    <w:rsid w:val="00025329"/>
    <w:rsid w:val="00042244"/>
    <w:rsid w:val="00042247"/>
    <w:rsid w:val="00044D7B"/>
    <w:rsid w:val="00045194"/>
    <w:rsid w:val="000508B7"/>
    <w:rsid w:val="00053C1F"/>
    <w:rsid w:val="000550AB"/>
    <w:rsid w:val="00057BE3"/>
    <w:rsid w:val="00063A98"/>
    <w:rsid w:val="00065A8A"/>
    <w:rsid w:val="000720D9"/>
    <w:rsid w:val="00074478"/>
    <w:rsid w:val="0009115A"/>
    <w:rsid w:val="000914F5"/>
    <w:rsid w:val="0009191B"/>
    <w:rsid w:val="00092E7E"/>
    <w:rsid w:val="000A675C"/>
    <w:rsid w:val="000C6594"/>
    <w:rsid w:val="000D7319"/>
    <w:rsid w:val="000D73BC"/>
    <w:rsid w:val="000E0A96"/>
    <w:rsid w:val="000E3805"/>
    <w:rsid w:val="000E7196"/>
    <w:rsid w:val="000E7BE9"/>
    <w:rsid w:val="00100EB0"/>
    <w:rsid w:val="00102E00"/>
    <w:rsid w:val="00111DFD"/>
    <w:rsid w:val="00112361"/>
    <w:rsid w:val="00115D07"/>
    <w:rsid w:val="00116095"/>
    <w:rsid w:val="00116130"/>
    <w:rsid w:val="001167F6"/>
    <w:rsid w:val="00116E2B"/>
    <w:rsid w:val="00121187"/>
    <w:rsid w:val="001224A7"/>
    <w:rsid w:val="001250B1"/>
    <w:rsid w:val="001443CC"/>
    <w:rsid w:val="00145F21"/>
    <w:rsid w:val="00152EA0"/>
    <w:rsid w:val="00154EDA"/>
    <w:rsid w:val="00166B53"/>
    <w:rsid w:val="00174048"/>
    <w:rsid w:val="00176FF1"/>
    <w:rsid w:val="00194511"/>
    <w:rsid w:val="0019491E"/>
    <w:rsid w:val="001B2931"/>
    <w:rsid w:val="001B4C93"/>
    <w:rsid w:val="001B53C3"/>
    <w:rsid w:val="001B63DA"/>
    <w:rsid w:val="001C12F7"/>
    <w:rsid w:val="001C2FFD"/>
    <w:rsid w:val="001D0ADA"/>
    <w:rsid w:val="001D4238"/>
    <w:rsid w:val="001F19F8"/>
    <w:rsid w:val="001F48F1"/>
    <w:rsid w:val="00201298"/>
    <w:rsid w:val="00204F7B"/>
    <w:rsid w:val="00205643"/>
    <w:rsid w:val="00215F04"/>
    <w:rsid w:val="00216468"/>
    <w:rsid w:val="0021784F"/>
    <w:rsid w:val="00224FCE"/>
    <w:rsid w:val="00237C64"/>
    <w:rsid w:val="002416DD"/>
    <w:rsid w:val="00242AC8"/>
    <w:rsid w:val="00242C3A"/>
    <w:rsid w:val="00261314"/>
    <w:rsid w:val="00264EEA"/>
    <w:rsid w:val="002651B5"/>
    <w:rsid w:val="00265F7A"/>
    <w:rsid w:val="00266616"/>
    <w:rsid w:val="002765BC"/>
    <w:rsid w:val="002776A7"/>
    <w:rsid w:val="00290B8A"/>
    <w:rsid w:val="00290CD0"/>
    <w:rsid w:val="00294264"/>
    <w:rsid w:val="00297CA6"/>
    <w:rsid w:val="002A5F39"/>
    <w:rsid w:val="002A672C"/>
    <w:rsid w:val="002B43AC"/>
    <w:rsid w:val="002C7C30"/>
    <w:rsid w:val="002D614E"/>
    <w:rsid w:val="002E13D3"/>
    <w:rsid w:val="0030484D"/>
    <w:rsid w:val="003064E4"/>
    <w:rsid w:val="0031602A"/>
    <w:rsid w:val="00322587"/>
    <w:rsid w:val="00326B59"/>
    <w:rsid w:val="0033371C"/>
    <w:rsid w:val="00341C8E"/>
    <w:rsid w:val="00343617"/>
    <w:rsid w:val="003536C4"/>
    <w:rsid w:val="00353850"/>
    <w:rsid w:val="00360DEA"/>
    <w:rsid w:val="00362633"/>
    <w:rsid w:val="00364EF0"/>
    <w:rsid w:val="00370C82"/>
    <w:rsid w:val="00377CF2"/>
    <w:rsid w:val="00377E75"/>
    <w:rsid w:val="003802C3"/>
    <w:rsid w:val="0039002D"/>
    <w:rsid w:val="00390C50"/>
    <w:rsid w:val="003A2911"/>
    <w:rsid w:val="003A407B"/>
    <w:rsid w:val="003A54B6"/>
    <w:rsid w:val="003B1651"/>
    <w:rsid w:val="003B173A"/>
    <w:rsid w:val="003C3A78"/>
    <w:rsid w:val="003C4993"/>
    <w:rsid w:val="003C5E48"/>
    <w:rsid w:val="003C5F93"/>
    <w:rsid w:val="003C77AC"/>
    <w:rsid w:val="003C7AC6"/>
    <w:rsid w:val="003D5ACA"/>
    <w:rsid w:val="003E5209"/>
    <w:rsid w:val="003E56C4"/>
    <w:rsid w:val="003F2706"/>
    <w:rsid w:val="003F651A"/>
    <w:rsid w:val="004023C3"/>
    <w:rsid w:val="00406C80"/>
    <w:rsid w:val="00413073"/>
    <w:rsid w:val="00420AC6"/>
    <w:rsid w:val="00423A00"/>
    <w:rsid w:val="004248D9"/>
    <w:rsid w:val="0043493E"/>
    <w:rsid w:val="00442C2B"/>
    <w:rsid w:val="00442D4F"/>
    <w:rsid w:val="00442EC9"/>
    <w:rsid w:val="00450EA0"/>
    <w:rsid w:val="00466FED"/>
    <w:rsid w:val="00471440"/>
    <w:rsid w:val="00476A08"/>
    <w:rsid w:val="00476EC6"/>
    <w:rsid w:val="00477226"/>
    <w:rsid w:val="00480611"/>
    <w:rsid w:val="00481414"/>
    <w:rsid w:val="0048265F"/>
    <w:rsid w:val="00487259"/>
    <w:rsid w:val="00487CEE"/>
    <w:rsid w:val="004A04A7"/>
    <w:rsid w:val="004A453E"/>
    <w:rsid w:val="004B4251"/>
    <w:rsid w:val="004D3AFF"/>
    <w:rsid w:val="004D6577"/>
    <w:rsid w:val="004D68AA"/>
    <w:rsid w:val="004F2D76"/>
    <w:rsid w:val="004F6BD4"/>
    <w:rsid w:val="00506DD8"/>
    <w:rsid w:val="00510077"/>
    <w:rsid w:val="00512330"/>
    <w:rsid w:val="0051369D"/>
    <w:rsid w:val="005265C6"/>
    <w:rsid w:val="00527E82"/>
    <w:rsid w:val="0053092F"/>
    <w:rsid w:val="00533335"/>
    <w:rsid w:val="00533545"/>
    <w:rsid w:val="00533D3D"/>
    <w:rsid w:val="00540095"/>
    <w:rsid w:val="00555CA5"/>
    <w:rsid w:val="00555E77"/>
    <w:rsid w:val="00557503"/>
    <w:rsid w:val="00561AD5"/>
    <w:rsid w:val="00561B27"/>
    <w:rsid w:val="0056495A"/>
    <w:rsid w:val="00564A28"/>
    <w:rsid w:val="00571FA3"/>
    <w:rsid w:val="005742BA"/>
    <w:rsid w:val="00594124"/>
    <w:rsid w:val="005A0C7F"/>
    <w:rsid w:val="005A0E59"/>
    <w:rsid w:val="005A51AA"/>
    <w:rsid w:val="005A6468"/>
    <w:rsid w:val="005A657F"/>
    <w:rsid w:val="005B0B6A"/>
    <w:rsid w:val="005C135A"/>
    <w:rsid w:val="005C629B"/>
    <w:rsid w:val="005C6876"/>
    <w:rsid w:val="005D39FE"/>
    <w:rsid w:val="005D5DB6"/>
    <w:rsid w:val="005E4AB2"/>
    <w:rsid w:val="005F49C8"/>
    <w:rsid w:val="005F5ACA"/>
    <w:rsid w:val="006111DB"/>
    <w:rsid w:val="00617DB1"/>
    <w:rsid w:val="00623238"/>
    <w:rsid w:val="00624157"/>
    <w:rsid w:val="00631054"/>
    <w:rsid w:val="00634592"/>
    <w:rsid w:val="006367FA"/>
    <w:rsid w:val="006435BD"/>
    <w:rsid w:val="006441D7"/>
    <w:rsid w:val="00650924"/>
    <w:rsid w:val="006555BC"/>
    <w:rsid w:val="006572BF"/>
    <w:rsid w:val="00657BC2"/>
    <w:rsid w:val="00661471"/>
    <w:rsid w:val="00662C65"/>
    <w:rsid w:val="00663EB1"/>
    <w:rsid w:val="0066552D"/>
    <w:rsid w:val="0067274E"/>
    <w:rsid w:val="0067620A"/>
    <w:rsid w:val="0068454F"/>
    <w:rsid w:val="00686C4A"/>
    <w:rsid w:val="00687FC7"/>
    <w:rsid w:val="0069322F"/>
    <w:rsid w:val="006A35A5"/>
    <w:rsid w:val="006A3A5D"/>
    <w:rsid w:val="006B16AE"/>
    <w:rsid w:val="006B1F28"/>
    <w:rsid w:val="006B74EA"/>
    <w:rsid w:val="006C2B3B"/>
    <w:rsid w:val="006D77EB"/>
    <w:rsid w:val="006D7A3C"/>
    <w:rsid w:val="006E4C65"/>
    <w:rsid w:val="006E6B22"/>
    <w:rsid w:val="006F0046"/>
    <w:rsid w:val="00701014"/>
    <w:rsid w:val="007026CD"/>
    <w:rsid w:val="0070345D"/>
    <w:rsid w:val="007104F0"/>
    <w:rsid w:val="007120B8"/>
    <w:rsid w:val="00713CAF"/>
    <w:rsid w:val="007274DE"/>
    <w:rsid w:val="007328CA"/>
    <w:rsid w:val="00733D1F"/>
    <w:rsid w:val="007356CA"/>
    <w:rsid w:val="00737377"/>
    <w:rsid w:val="00740AB7"/>
    <w:rsid w:val="007417B8"/>
    <w:rsid w:val="007427E7"/>
    <w:rsid w:val="00744E1C"/>
    <w:rsid w:val="00746265"/>
    <w:rsid w:val="00746723"/>
    <w:rsid w:val="0075385A"/>
    <w:rsid w:val="00753B41"/>
    <w:rsid w:val="00753C03"/>
    <w:rsid w:val="00764D1B"/>
    <w:rsid w:val="00766D3E"/>
    <w:rsid w:val="00775F71"/>
    <w:rsid w:val="007825CF"/>
    <w:rsid w:val="00784555"/>
    <w:rsid w:val="007849ED"/>
    <w:rsid w:val="007A3284"/>
    <w:rsid w:val="007B65D9"/>
    <w:rsid w:val="007C23C3"/>
    <w:rsid w:val="007C584C"/>
    <w:rsid w:val="007C718B"/>
    <w:rsid w:val="007C7670"/>
    <w:rsid w:val="007E0AE5"/>
    <w:rsid w:val="007E1409"/>
    <w:rsid w:val="007F1DC8"/>
    <w:rsid w:val="007F426F"/>
    <w:rsid w:val="007F681C"/>
    <w:rsid w:val="007F7590"/>
    <w:rsid w:val="00804CD9"/>
    <w:rsid w:val="00807C41"/>
    <w:rsid w:val="00811307"/>
    <w:rsid w:val="00820182"/>
    <w:rsid w:val="00821733"/>
    <w:rsid w:val="00822B29"/>
    <w:rsid w:val="00825CF5"/>
    <w:rsid w:val="0082670F"/>
    <w:rsid w:val="008271FD"/>
    <w:rsid w:val="0083088C"/>
    <w:rsid w:val="00831483"/>
    <w:rsid w:val="0083269B"/>
    <w:rsid w:val="00836273"/>
    <w:rsid w:val="00842333"/>
    <w:rsid w:val="0084267F"/>
    <w:rsid w:val="00843FF2"/>
    <w:rsid w:val="00844CBC"/>
    <w:rsid w:val="00861996"/>
    <w:rsid w:val="00873967"/>
    <w:rsid w:val="008751F8"/>
    <w:rsid w:val="00875B8E"/>
    <w:rsid w:val="008A5271"/>
    <w:rsid w:val="008B470A"/>
    <w:rsid w:val="008C33E4"/>
    <w:rsid w:val="008D1EB1"/>
    <w:rsid w:val="008F7BCF"/>
    <w:rsid w:val="009014E2"/>
    <w:rsid w:val="00913695"/>
    <w:rsid w:val="00914414"/>
    <w:rsid w:val="009231EB"/>
    <w:rsid w:val="00930731"/>
    <w:rsid w:val="00937CB2"/>
    <w:rsid w:val="0094228B"/>
    <w:rsid w:val="00942DD0"/>
    <w:rsid w:val="00943A81"/>
    <w:rsid w:val="00950108"/>
    <w:rsid w:val="00964C86"/>
    <w:rsid w:val="00965C74"/>
    <w:rsid w:val="00986E0B"/>
    <w:rsid w:val="009925F7"/>
    <w:rsid w:val="00995235"/>
    <w:rsid w:val="009A109B"/>
    <w:rsid w:val="009A1E2C"/>
    <w:rsid w:val="009A27CF"/>
    <w:rsid w:val="009A3435"/>
    <w:rsid w:val="009A34A9"/>
    <w:rsid w:val="009A37F6"/>
    <w:rsid w:val="009A603E"/>
    <w:rsid w:val="009B35E2"/>
    <w:rsid w:val="009B3603"/>
    <w:rsid w:val="009B7297"/>
    <w:rsid w:val="009C3C4E"/>
    <w:rsid w:val="009E7A87"/>
    <w:rsid w:val="009F0877"/>
    <w:rsid w:val="009F22A0"/>
    <w:rsid w:val="009F5262"/>
    <w:rsid w:val="00A0384B"/>
    <w:rsid w:val="00A24192"/>
    <w:rsid w:val="00A303E9"/>
    <w:rsid w:val="00A33A0F"/>
    <w:rsid w:val="00A353EB"/>
    <w:rsid w:val="00A37100"/>
    <w:rsid w:val="00A3798D"/>
    <w:rsid w:val="00A42BE3"/>
    <w:rsid w:val="00A42CBD"/>
    <w:rsid w:val="00A43B7B"/>
    <w:rsid w:val="00A60D5C"/>
    <w:rsid w:val="00A6220E"/>
    <w:rsid w:val="00A7191D"/>
    <w:rsid w:val="00A72E06"/>
    <w:rsid w:val="00A83709"/>
    <w:rsid w:val="00A9172E"/>
    <w:rsid w:val="00A91771"/>
    <w:rsid w:val="00A93374"/>
    <w:rsid w:val="00AA365E"/>
    <w:rsid w:val="00AB4F0E"/>
    <w:rsid w:val="00AB5224"/>
    <w:rsid w:val="00AE683D"/>
    <w:rsid w:val="00AF175D"/>
    <w:rsid w:val="00AF3274"/>
    <w:rsid w:val="00AF48FB"/>
    <w:rsid w:val="00AF6EEF"/>
    <w:rsid w:val="00B14F5B"/>
    <w:rsid w:val="00B17E3B"/>
    <w:rsid w:val="00B21DB3"/>
    <w:rsid w:val="00B22D65"/>
    <w:rsid w:val="00B24B1C"/>
    <w:rsid w:val="00B32D34"/>
    <w:rsid w:val="00B34CB5"/>
    <w:rsid w:val="00B37131"/>
    <w:rsid w:val="00B5606C"/>
    <w:rsid w:val="00B5668F"/>
    <w:rsid w:val="00B62776"/>
    <w:rsid w:val="00B65C37"/>
    <w:rsid w:val="00B74D37"/>
    <w:rsid w:val="00B7564E"/>
    <w:rsid w:val="00B91B9C"/>
    <w:rsid w:val="00B94406"/>
    <w:rsid w:val="00B96038"/>
    <w:rsid w:val="00B963F9"/>
    <w:rsid w:val="00B97261"/>
    <w:rsid w:val="00BA7D4A"/>
    <w:rsid w:val="00BB5238"/>
    <w:rsid w:val="00BC22D1"/>
    <w:rsid w:val="00BC67D8"/>
    <w:rsid w:val="00BE177E"/>
    <w:rsid w:val="00BE4841"/>
    <w:rsid w:val="00BF145A"/>
    <w:rsid w:val="00BF19F5"/>
    <w:rsid w:val="00BF52D1"/>
    <w:rsid w:val="00C010CB"/>
    <w:rsid w:val="00C10962"/>
    <w:rsid w:val="00C14819"/>
    <w:rsid w:val="00C213FB"/>
    <w:rsid w:val="00C232BA"/>
    <w:rsid w:val="00C236D4"/>
    <w:rsid w:val="00C24097"/>
    <w:rsid w:val="00C251F6"/>
    <w:rsid w:val="00C4042F"/>
    <w:rsid w:val="00C42F4D"/>
    <w:rsid w:val="00C61A21"/>
    <w:rsid w:val="00C639B0"/>
    <w:rsid w:val="00C64C9D"/>
    <w:rsid w:val="00C70E19"/>
    <w:rsid w:val="00C7107A"/>
    <w:rsid w:val="00C714EA"/>
    <w:rsid w:val="00C72CEB"/>
    <w:rsid w:val="00C806B4"/>
    <w:rsid w:val="00C81621"/>
    <w:rsid w:val="00C845D5"/>
    <w:rsid w:val="00CA51F1"/>
    <w:rsid w:val="00CB2AC3"/>
    <w:rsid w:val="00CC101B"/>
    <w:rsid w:val="00CC31AC"/>
    <w:rsid w:val="00CC7025"/>
    <w:rsid w:val="00CF1D84"/>
    <w:rsid w:val="00CF4588"/>
    <w:rsid w:val="00CF62FE"/>
    <w:rsid w:val="00D150FD"/>
    <w:rsid w:val="00D20D2E"/>
    <w:rsid w:val="00D2381F"/>
    <w:rsid w:val="00D279A8"/>
    <w:rsid w:val="00D30618"/>
    <w:rsid w:val="00D309AF"/>
    <w:rsid w:val="00D41A22"/>
    <w:rsid w:val="00D47489"/>
    <w:rsid w:val="00D54615"/>
    <w:rsid w:val="00D552F6"/>
    <w:rsid w:val="00D6131A"/>
    <w:rsid w:val="00D649A8"/>
    <w:rsid w:val="00D71D64"/>
    <w:rsid w:val="00D80060"/>
    <w:rsid w:val="00D80CE4"/>
    <w:rsid w:val="00D810C0"/>
    <w:rsid w:val="00D81BA1"/>
    <w:rsid w:val="00D83F20"/>
    <w:rsid w:val="00D8619E"/>
    <w:rsid w:val="00D87792"/>
    <w:rsid w:val="00D91FF2"/>
    <w:rsid w:val="00D96A93"/>
    <w:rsid w:val="00D97934"/>
    <w:rsid w:val="00DB52FF"/>
    <w:rsid w:val="00DB5D05"/>
    <w:rsid w:val="00DB71E5"/>
    <w:rsid w:val="00DC0AB1"/>
    <w:rsid w:val="00DD2E26"/>
    <w:rsid w:val="00DD4648"/>
    <w:rsid w:val="00DD4F85"/>
    <w:rsid w:val="00DD6989"/>
    <w:rsid w:val="00DE42DE"/>
    <w:rsid w:val="00DE777C"/>
    <w:rsid w:val="00E10EAE"/>
    <w:rsid w:val="00E110AD"/>
    <w:rsid w:val="00E11309"/>
    <w:rsid w:val="00E215C9"/>
    <w:rsid w:val="00E22AC1"/>
    <w:rsid w:val="00E33911"/>
    <w:rsid w:val="00E35051"/>
    <w:rsid w:val="00E406B9"/>
    <w:rsid w:val="00E4419D"/>
    <w:rsid w:val="00E51C7A"/>
    <w:rsid w:val="00E548DB"/>
    <w:rsid w:val="00E65D5D"/>
    <w:rsid w:val="00E7065C"/>
    <w:rsid w:val="00E70FA6"/>
    <w:rsid w:val="00E741A4"/>
    <w:rsid w:val="00E83DA8"/>
    <w:rsid w:val="00E847E0"/>
    <w:rsid w:val="00E848F8"/>
    <w:rsid w:val="00E87CFE"/>
    <w:rsid w:val="00E911DE"/>
    <w:rsid w:val="00E94137"/>
    <w:rsid w:val="00E958ED"/>
    <w:rsid w:val="00EB14CE"/>
    <w:rsid w:val="00EC28AE"/>
    <w:rsid w:val="00EC62A1"/>
    <w:rsid w:val="00ED1ADE"/>
    <w:rsid w:val="00EE1058"/>
    <w:rsid w:val="00EE4B2C"/>
    <w:rsid w:val="00EF1F51"/>
    <w:rsid w:val="00EF56EC"/>
    <w:rsid w:val="00EF7ECD"/>
    <w:rsid w:val="00F0094F"/>
    <w:rsid w:val="00F10D77"/>
    <w:rsid w:val="00F20E46"/>
    <w:rsid w:val="00F23787"/>
    <w:rsid w:val="00F272F2"/>
    <w:rsid w:val="00F2746F"/>
    <w:rsid w:val="00F332BE"/>
    <w:rsid w:val="00F502AE"/>
    <w:rsid w:val="00F5270A"/>
    <w:rsid w:val="00F56849"/>
    <w:rsid w:val="00F635EF"/>
    <w:rsid w:val="00F71C2A"/>
    <w:rsid w:val="00F76C65"/>
    <w:rsid w:val="00F802BC"/>
    <w:rsid w:val="00F82D72"/>
    <w:rsid w:val="00F854CA"/>
    <w:rsid w:val="00F87534"/>
    <w:rsid w:val="00F97868"/>
    <w:rsid w:val="00F97BE0"/>
    <w:rsid w:val="00FA3B4F"/>
    <w:rsid w:val="00FA4A6B"/>
    <w:rsid w:val="00FB09C8"/>
    <w:rsid w:val="00FC2153"/>
    <w:rsid w:val="00FC5685"/>
    <w:rsid w:val="00FD1A1A"/>
    <w:rsid w:val="00FE0C45"/>
    <w:rsid w:val="00FE175C"/>
    <w:rsid w:val="00FF2423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AE"/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364EF0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5C"/>
    <w:pPr>
      <w:ind w:left="720"/>
      <w:contextualSpacing/>
    </w:pPr>
  </w:style>
  <w:style w:type="paragraph" w:customStyle="1" w:styleId="ConsPlusNonformat">
    <w:name w:val="ConsPlusNonformat"/>
    <w:rsid w:val="00BB5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rsid w:val="00E110A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E110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806B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E42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unhideWhenUsed/>
    <w:rsid w:val="009A34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A3435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semiHidden/>
    <w:unhideWhenUsed/>
    <w:rsid w:val="009E7A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A87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9E7A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A87"/>
    <w:rPr>
      <w:rFonts w:ascii="Times New Roman" w:eastAsia="Times New Roman" w:hAnsi="Times New Roman"/>
      <w:sz w:val="24"/>
    </w:rPr>
  </w:style>
  <w:style w:type="character" w:customStyle="1" w:styleId="1">
    <w:name w:val="Заголовок №1_"/>
    <w:link w:val="10"/>
    <w:rsid w:val="001C12F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C12F7"/>
    <w:pPr>
      <w:widowControl w:val="0"/>
      <w:shd w:val="clear" w:color="auto" w:fill="FFFFFF"/>
      <w:spacing w:before="240" w:line="322" w:lineRule="exact"/>
      <w:jc w:val="both"/>
      <w:outlineLvl w:val="0"/>
    </w:pPr>
    <w:rPr>
      <w:b/>
      <w:bCs/>
      <w:sz w:val="26"/>
      <w:szCs w:val="26"/>
      <w:lang/>
    </w:rPr>
  </w:style>
  <w:style w:type="paragraph" w:customStyle="1" w:styleId="ConsNormal">
    <w:name w:val="ConsNormal"/>
    <w:rsid w:val="000D7319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/>
    </w:rPr>
  </w:style>
  <w:style w:type="character" w:customStyle="1" w:styleId="20">
    <w:name w:val="Заголовок 2 Знак"/>
    <w:basedOn w:val="a0"/>
    <w:link w:val="2"/>
    <w:rsid w:val="00364EF0"/>
    <w:rPr>
      <w:rFonts w:ascii="Times New Roman" w:eastAsia="Times New Roman" w:hAnsi="Times New Roman"/>
      <w:sz w:val="24"/>
    </w:rPr>
  </w:style>
  <w:style w:type="character" w:customStyle="1" w:styleId="aa">
    <w:name w:val="Основной текст_"/>
    <w:link w:val="5"/>
    <w:rsid w:val="00D41A2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D41A22"/>
    <w:pPr>
      <w:widowControl w:val="0"/>
      <w:shd w:val="clear" w:color="auto" w:fill="FFFFFF"/>
      <w:spacing w:line="322" w:lineRule="exact"/>
      <w:ind w:hanging="420"/>
    </w:pPr>
    <w:rPr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arwa</cp:lastModifiedBy>
  <cp:revision>2</cp:revision>
  <cp:lastPrinted>2022-09-16T02:39:00Z</cp:lastPrinted>
  <dcterms:created xsi:type="dcterms:W3CDTF">2022-09-16T17:57:00Z</dcterms:created>
  <dcterms:modified xsi:type="dcterms:W3CDTF">2022-09-16T17:57:00Z</dcterms:modified>
</cp:coreProperties>
</file>